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1148"/>
        <w:gridCol w:w="1134"/>
        <w:gridCol w:w="992"/>
        <w:gridCol w:w="1704"/>
        <w:gridCol w:w="1698"/>
        <w:gridCol w:w="1134"/>
        <w:gridCol w:w="992"/>
        <w:gridCol w:w="909"/>
        <w:gridCol w:w="1218"/>
        <w:gridCol w:w="708"/>
        <w:gridCol w:w="1134"/>
        <w:gridCol w:w="993"/>
        <w:gridCol w:w="1559"/>
      </w:tblGrid>
      <w:tr w:rsidR="00773B95" w:rsidRPr="00F5117C" w14:paraId="27F772D1" w14:textId="77777777" w:rsidTr="00671D3D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213A0A" w14:textId="77777777" w:rsidR="00773B95" w:rsidRPr="00F5117C" w:rsidRDefault="00773B95" w:rsidP="00671D3D">
            <w:pPr>
              <w:spacing w:after="0" w:line="240" w:lineRule="auto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C7968" w14:textId="77777777" w:rsidR="00773B95" w:rsidRPr="00F5117C" w:rsidRDefault="00773B95" w:rsidP="00773B9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ФИО наставника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A7AA7" w14:textId="77777777" w:rsidR="00773B95" w:rsidRPr="00F5117C" w:rsidRDefault="00773B95" w:rsidP="00773B9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Контакты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01369" w14:textId="77777777" w:rsidR="00773B95" w:rsidRPr="00F5117C" w:rsidRDefault="00773B95" w:rsidP="00773B9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Место работы/ учебы наставника</w:t>
            </w:r>
          </w:p>
        </w:tc>
        <w:tc>
          <w:tcPr>
            <w:tcW w:w="17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58C92" w14:textId="77777777" w:rsidR="00773B95" w:rsidRPr="00F5117C" w:rsidRDefault="00773B95" w:rsidP="00773B9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Основные компетенции наставника</w:t>
            </w:r>
          </w:p>
        </w:tc>
        <w:tc>
          <w:tcPr>
            <w:tcW w:w="16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E8652" w14:textId="77777777" w:rsidR="00773B95" w:rsidRPr="00F5117C" w:rsidRDefault="00773B95" w:rsidP="00773B9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Важные для программы достижения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3C3FE" w14:textId="77777777" w:rsidR="00773B95" w:rsidRPr="00F5117C" w:rsidRDefault="00773B95" w:rsidP="00773B9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Интересы наставника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2B6B2" w14:textId="77777777" w:rsidR="00773B95" w:rsidRPr="00F5117C" w:rsidRDefault="00773B95" w:rsidP="00773B9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Сроки реализации персонализированной программы</w:t>
            </w:r>
          </w:p>
        </w:tc>
        <w:tc>
          <w:tcPr>
            <w:tcW w:w="9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7B92F" w14:textId="77777777" w:rsidR="00773B95" w:rsidRPr="00F5117C" w:rsidRDefault="00773B95" w:rsidP="00773B9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Дата вхождения в программу</w:t>
            </w:r>
          </w:p>
        </w:tc>
        <w:tc>
          <w:tcPr>
            <w:tcW w:w="12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816EA" w14:textId="77777777" w:rsidR="00773B95" w:rsidRPr="00F5117C" w:rsidRDefault="00773B95" w:rsidP="00773B9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ФИО наставляемого</w:t>
            </w:r>
          </w:p>
        </w:tc>
        <w:tc>
          <w:tcPr>
            <w:tcW w:w="70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3FCDB" w14:textId="77777777" w:rsidR="00773B95" w:rsidRPr="00F5117C" w:rsidRDefault="00773B95" w:rsidP="00773B9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Форма наставничества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81BFA" w14:textId="77777777" w:rsidR="00773B95" w:rsidRPr="00F5117C" w:rsidRDefault="00773B95" w:rsidP="00773B9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Место работы/ учебы наставляемого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6050F" w14:textId="77777777" w:rsidR="00773B95" w:rsidRPr="00F5117C" w:rsidRDefault="00773B95" w:rsidP="00773B9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Дата завершения программы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D0CF8" w14:textId="77777777" w:rsidR="00773B95" w:rsidRPr="00F5117C" w:rsidRDefault="00773B95" w:rsidP="00773B9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5B9BD5" w:themeColor="accent1"/>
                <w:sz w:val="16"/>
                <w:szCs w:val="16"/>
                <w:lang w:eastAsia="ru-RU"/>
              </w:rPr>
              <w:t>Результаты реализации персонализированной программы</w:t>
            </w:r>
          </w:p>
        </w:tc>
      </w:tr>
      <w:tr w:rsidR="00E43E52" w:rsidRPr="00F5117C" w14:paraId="28EE6AED" w14:textId="77777777" w:rsidTr="00E43E52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FC84FB" w14:textId="2CDB3CA1" w:rsidR="00E43E52" w:rsidRPr="00A62037" w:rsidRDefault="00E43E52" w:rsidP="00E43E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866ED9" w14:textId="6DD4D493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43E52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Попова Юлия Сергеевна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4695BE" w14:textId="0785CF55" w:rsidR="00E43E52" w:rsidRDefault="00CC3705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0000FF"/>
                <w:sz w:val="16"/>
                <w:szCs w:val="16"/>
                <w:u w:val="single"/>
                <w:lang w:eastAsia="ru-RU"/>
              </w:rPr>
            </w:pPr>
            <w:hyperlink r:id="rId5" w:history="1">
              <w:r w:rsidRPr="007756DE">
                <w:rPr>
                  <w:rStyle w:val="a3"/>
                  <w:rFonts w:ascii="PT Astra Serif" w:eastAsia="Times New Roman" w:hAnsi="PT Astra Serif" w:cs="Calibri"/>
                  <w:sz w:val="16"/>
                  <w:szCs w:val="16"/>
                  <w:lang w:eastAsia="ru-RU"/>
                </w:rPr>
                <w:t>julyona_kov@mail.ru</w:t>
              </w:r>
            </w:hyperlink>
          </w:p>
          <w:p w14:paraId="54573041" w14:textId="3A58C0E7" w:rsidR="00CC3705" w:rsidRPr="00CC3705" w:rsidRDefault="00CC3705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</w:pPr>
            <w:r w:rsidRPr="00CC3705"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  <w:t>+79044794724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E31B03" w14:textId="2FEB290F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170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8FFD0F" w14:textId="5B84A735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Создание условий для профессиональной адаптации молодых учителей в коллективе; Выявление затруднений у наставляемого в профессиональной практике; Обеспечение разработки плана мероприятий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 ликвидации и предупреждению затруднений в профессиональной деятельности; Обеспечение вовлеченности молодых учителей во все сферы школьной жизни; Включение молодых педагогов в самообразовательную и исследовательскую деятельность</w:t>
            </w:r>
          </w:p>
        </w:tc>
        <w:tc>
          <w:tcPr>
            <w:tcW w:w="169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EC006A" w14:textId="524F203F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успешная адаптация к профессии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D8C5CA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Повышение собственной компетенции в качестве наставника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28A3B5" w14:textId="1B0F40E5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9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1D41FA" w14:textId="20245816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12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78EAE4" w14:textId="4E4FE350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43E52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Леонова Ольга Александровна</w:t>
            </w:r>
          </w:p>
        </w:tc>
        <w:tc>
          <w:tcPr>
            <w:tcW w:w="70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D7E2DA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gramStart"/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 - учитель</w:t>
            </w:r>
            <w:proofErr w:type="gramEnd"/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269D9D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795066" w14:textId="5E58699B" w:rsidR="00E43E52" w:rsidRPr="00E43E52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43E52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31.05.2027</w:t>
            </w:r>
          </w:p>
        </w:tc>
        <w:tc>
          <w:tcPr>
            <w:tcW w:w="1559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774190" w14:textId="77777777" w:rsidR="00E43E52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Успешная адаптация, активная социализация молодого специалиста в новом учебном коллективе; Развитие гибких навыков как основы успешной самостоятельной деятельности молодого специалиста; Обеспечение преемственности профессиональной деятельности; Повышение качества участия в конкурсах профессионального мастерства</w:t>
            </w:r>
          </w:p>
          <w:p w14:paraId="510E3404" w14:textId="6C1AEAC8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Рост числа специалистов, желающих продолжать свою работу в качестве педагога в данном коллективе;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педагогов разных поколений; Повышение уровня удовлетворенности собственной работой и улучшение психоэмоционального состояния молодого специалиста; Рост числа собственных профессиональных работ: статей, исследований, методических практик молодого специалиста и педагога-наставника; </w:t>
            </w:r>
          </w:p>
        </w:tc>
      </w:tr>
      <w:tr w:rsidR="00E43E52" w:rsidRPr="00F5117C" w14:paraId="10D55F91" w14:textId="77777777" w:rsidTr="00671D3D">
        <w:trPr>
          <w:trHeight w:val="1787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88C808" w14:textId="71B1B444" w:rsidR="00E43E52" w:rsidRPr="00A62037" w:rsidRDefault="00E43E52" w:rsidP="00E43E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6ED51D" w14:textId="1A7D3522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 w:rsidRPr="00E43E52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Хабибрахманова</w:t>
            </w:r>
            <w:proofErr w:type="spellEnd"/>
            <w:r w:rsidRPr="00E43E52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Галия </w:t>
            </w:r>
            <w:proofErr w:type="spellStart"/>
            <w:r w:rsidRPr="00E43E52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Габдрахмановна</w:t>
            </w:r>
            <w:proofErr w:type="spellEnd"/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10A041" w14:textId="19E751F8" w:rsidR="00E43E52" w:rsidRDefault="00CC3705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0000FF"/>
                <w:sz w:val="16"/>
                <w:szCs w:val="16"/>
                <w:u w:val="single"/>
                <w:lang w:eastAsia="ru-RU"/>
              </w:rPr>
            </w:pPr>
            <w:hyperlink r:id="rId6" w:history="1">
              <w:r w:rsidRPr="007756DE">
                <w:rPr>
                  <w:rStyle w:val="a3"/>
                  <w:rFonts w:ascii="PT Astra Serif" w:eastAsia="Times New Roman" w:hAnsi="PT Astra Serif" w:cs="Calibri"/>
                  <w:sz w:val="16"/>
                  <w:szCs w:val="16"/>
                  <w:lang w:eastAsia="ru-RU"/>
                </w:rPr>
                <w:t>spy0017@mail.ru</w:t>
              </w:r>
            </w:hyperlink>
          </w:p>
          <w:p w14:paraId="2DF29D31" w14:textId="5E1D5DA3" w:rsidR="00CC3705" w:rsidRPr="00CC3705" w:rsidRDefault="00CC3705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</w:pPr>
            <w:r w:rsidRPr="00CC3705"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  <w:t>+79224121722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852A9B" w14:textId="5C4911C8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1704" w:type="dxa"/>
            <w:vMerge/>
            <w:hideMark/>
          </w:tcPr>
          <w:p w14:paraId="42C052ED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3A2709" w14:textId="4095004E" w:rsidR="00E43E52" w:rsidRPr="00AA3585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Успешная адаптация к профессии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F87569" w14:textId="1DD4C9BF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Повышение собственной компетенции в качестве наставника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BD21A0" w14:textId="27C31B5A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9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BFC0DB" w14:textId="7219D841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20.09.2024</w:t>
            </w:r>
          </w:p>
        </w:tc>
        <w:tc>
          <w:tcPr>
            <w:tcW w:w="12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566134" w14:textId="3E23C85A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DC0B50" w14:textId="6820F7A5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gramStart"/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 - учитель</w:t>
            </w:r>
            <w:proofErr w:type="gramEnd"/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AAECFB" w14:textId="63186362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5228C2" w14:textId="23201D31" w:rsidR="00E43E52" w:rsidRPr="00E43E52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43E52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31.05.2027</w:t>
            </w:r>
          </w:p>
        </w:tc>
        <w:tc>
          <w:tcPr>
            <w:tcW w:w="1559" w:type="dxa"/>
            <w:vMerge/>
            <w:vAlign w:val="center"/>
            <w:hideMark/>
          </w:tcPr>
          <w:p w14:paraId="15F27092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</w:tr>
      <w:tr w:rsidR="00E43E52" w:rsidRPr="00F5117C" w14:paraId="7884D07C" w14:textId="77777777" w:rsidTr="00671D3D">
        <w:trPr>
          <w:trHeight w:val="928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A36F46" w14:textId="26379941" w:rsidR="00E43E52" w:rsidRPr="00A62037" w:rsidRDefault="00E43E52" w:rsidP="00E43E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F0CBFD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Ермакова Ольга Олеговна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CE709E" w14:textId="5D27630E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ermakova.ol2018@yandex.ru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br/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+7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9224367883</w:t>
            </w:r>
          </w:p>
        </w:tc>
        <w:tc>
          <w:tcPr>
            <w:tcW w:w="992" w:type="dxa"/>
            <w:hideMark/>
          </w:tcPr>
          <w:p w14:paraId="4DC330B8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170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30DC15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77F847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успешная адаптация к профессии</w:t>
            </w:r>
          </w:p>
        </w:tc>
        <w:tc>
          <w:tcPr>
            <w:tcW w:w="1134" w:type="dxa"/>
            <w:hideMark/>
          </w:tcPr>
          <w:p w14:paraId="227CB627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Повышение собственной компетенции в качестве наставника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64C179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9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5F077D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2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AF19A8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Пустынникова</w:t>
            </w:r>
            <w:proofErr w:type="spellEnd"/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Мария Игоревна</w:t>
            </w:r>
          </w:p>
        </w:tc>
        <w:tc>
          <w:tcPr>
            <w:tcW w:w="70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78144D" w14:textId="7315911A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– 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AFB8BE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4F4B03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31.05.2026</w:t>
            </w:r>
          </w:p>
        </w:tc>
        <w:tc>
          <w:tcPr>
            <w:tcW w:w="1559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D5A7B" w14:textId="77777777" w:rsidR="00E43E52" w:rsidRPr="00F5117C" w:rsidRDefault="00E43E52" w:rsidP="00E43E5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</w:tr>
      <w:tr w:rsidR="00E43E52" w:rsidRPr="00F5117C" w14:paraId="7AC70113" w14:textId="77777777" w:rsidTr="00671D3D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3F20E8" w14:textId="3DFF1A3F" w:rsidR="00E43E52" w:rsidRPr="00A62037" w:rsidRDefault="00E43E52" w:rsidP="00E43E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DE2180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Язева Альбина Александровна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B7EE57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albinacolledge@gmail.com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br/>
              <w:t>+79221400900</w:t>
            </w:r>
          </w:p>
        </w:tc>
        <w:tc>
          <w:tcPr>
            <w:tcW w:w="992" w:type="dxa"/>
            <w:shd w:val="clear" w:color="auto" w:fill="FFFFFF"/>
            <w:hideMark/>
          </w:tcPr>
          <w:p w14:paraId="113F33FC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170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BA13C1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949859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Успешная адаптация к профессии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A561E1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Повышение собственной компетенции в качестве наставника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A8BC85" w14:textId="04F76A6B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5149B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2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04536E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Ушакова Анна Сергеевна</w:t>
            </w:r>
          </w:p>
        </w:tc>
        <w:tc>
          <w:tcPr>
            <w:tcW w:w="70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0163A0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учитель-учитель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57C19A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AAE792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31.05.2024</w:t>
            </w:r>
          </w:p>
        </w:tc>
        <w:tc>
          <w:tcPr>
            <w:tcW w:w="1559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28F7A" w14:textId="77777777" w:rsidR="00E43E52" w:rsidRPr="00F5117C" w:rsidRDefault="00E43E52" w:rsidP="00E43E5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</w:tr>
      <w:tr w:rsidR="00E43E52" w:rsidRPr="00F5117C" w14:paraId="5F6F6C3D" w14:textId="77777777" w:rsidTr="00671D3D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813A3A" w14:textId="7E9EAF3C" w:rsidR="00E43E52" w:rsidRPr="00A62037" w:rsidRDefault="00E43E52" w:rsidP="00E43E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A39484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Кожемякина Ирина Михайловна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8576CD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kim18@bk.ru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br/>
              <w:t>+79222587001</w:t>
            </w:r>
          </w:p>
        </w:tc>
        <w:tc>
          <w:tcPr>
            <w:tcW w:w="992" w:type="dxa"/>
            <w:shd w:val="clear" w:color="auto" w:fill="FFFFFF"/>
            <w:hideMark/>
          </w:tcPr>
          <w:p w14:paraId="742B710F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170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9D3D71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4AEE98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Успешная адаптация к профессии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B00F30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Повышение собственной компетенции в качестве наставника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4399B3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9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6C4C35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218" w:type="dxa"/>
            <w:hideMark/>
          </w:tcPr>
          <w:p w14:paraId="37B46179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Брагин Дмитрий Владимирович</w:t>
            </w:r>
          </w:p>
        </w:tc>
        <w:tc>
          <w:tcPr>
            <w:tcW w:w="70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0C3F18" w14:textId="69179DEA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– 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DD30EB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AA7FDC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31.05.2026</w:t>
            </w:r>
          </w:p>
        </w:tc>
        <w:tc>
          <w:tcPr>
            <w:tcW w:w="1559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8089D" w14:textId="77777777" w:rsidR="00E43E52" w:rsidRPr="00F5117C" w:rsidRDefault="00E43E52" w:rsidP="00E43E5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</w:tr>
      <w:tr w:rsidR="00E43E52" w:rsidRPr="00F5117C" w14:paraId="6FD74DCB" w14:textId="77777777" w:rsidTr="00671D3D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984E14" w14:textId="28B59486" w:rsidR="00E43E52" w:rsidRPr="00A62037" w:rsidRDefault="00E43E52" w:rsidP="00E43E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F84102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Никулина Светлана Алексеевна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E2F193" w14:textId="4D445AEE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79324309546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br/>
              <w:t xml:space="preserve">svetlana19741947@mail.ru </w:t>
            </w:r>
          </w:p>
        </w:tc>
        <w:tc>
          <w:tcPr>
            <w:tcW w:w="992" w:type="dxa"/>
            <w:shd w:val="clear" w:color="auto" w:fill="FFFFFF"/>
            <w:hideMark/>
          </w:tcPr>
          <w:p w14:paraId="185A5405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170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55FF75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361BD2" w14:textId="6A2E6829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Участие в муниципальном конкурсе «Педагогический дуэт»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D62BD8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Повышение собственной компетенции в качестве наставника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5CCE2C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9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5E1327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218" w:type="dxa"/>
            <w:hideMark/>
          </w:tcPr>
          <w:p w14:paraId="6E11763D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Садикова</w:t>
            </w:r>
            <w:proofErr w:type="spellEnd"/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Елизавета Владимировна</w:t>
            </w:r>
          </w:p>
        </w:tc>
        <w:tc>
          <w:tcPr>
            <w:tcW w:w="70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F1EF69" w14:textId="4A120AD9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– 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7A5342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D8C2B8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31.05.2026</w:t>
            </w:r>
          </w:p>
        </w:tc>
        <w:tc>
          <w:tcPr>
            <w:tcW w:w="1559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31272" w14:textId="77777777" w:rsidR="00E43E52" w:rsidRPr="00F5117C" w:rsidRDefault="00E43E52" w:rsidP="00E43E5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</w:tr>
      <w:tr w:rsidR="00E43E52" w:rsidRPr="00F5117C" w14:paraId="0F66002E" w14:textId="77777777" w:rsidTr="00671D3D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D04F4C" w14:textId="590F98BE" w:rsidR="00E43E52" w:rsidRPr="00A62037" w:rsidRDefault="00E43E52" w:rsidP="00E43E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7ED57A" w14:textId="4D755330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Васильев Андрей Александрович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5F5F30" w14:textId="77777777" w:rsidR="00E43E52" w:rsidRDefault="00E43E52" w:rsidP="00E43E5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  <w:t>+79292443931</w:t>
            </w:r>
          </w:p>
          <w:p w14:paraId="5FD06C01" w14:textId="56026972" w:rsidR="00E43E52" w:rsidRPr="00CC3705" w:rsidRDefault="00CC3705" w:rsidP="00E43E52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</w:pPr>
            <w:hyperlink r:id="rId7" w:history="1">
              <w:r w:rsidRPr="007756DE">
                <w:rPr>
                  <w:rStyle w:val="a3"/>
                  <w:rFonts w:ascii="PT Astra Serif" w:eastAsia="Times New Roman" w:hAnsi="PT Astra Serif" w:cs="Times New Roman"/>
                  <w:sz w:val="16"/>
                  <w:szCs w:val="16"/>
                  <w:lang w:eastAsia="ru-RU"/>
                </w:rPr>
                <w:t>vasilievandreikyrgan@gmail.com</w:t>
              </w:r>
            </w:hyperlink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14:paraId="59CC5587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170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F9FCDB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6604BF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Успешная адаптация к профессии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D0ED27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Повышение собственной компетенции в качестве наставника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26BBDF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9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023786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218" w:type="dxa"/>
            <w:hideMark/>
          </w:tcPr>
          <w:p w14:paraId="1A18DD88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Гончаров Захар Игоревич</w:t>
            </w:r>
          </w:p>
        </w:tc>
        <w:tc>
          <w:tcPr>
            <w:tcW w:w="70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F779AE" w14:textId="313715CD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– 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03E8CC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0692C1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31.05.2026</w:t>
            </w:r>
          </w:p>
        </w:tc>
        <w:tc>
          <w:tcPr>
            <w:tcW w:w="1559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8DC3E" w14:textId="77777777" w:rsidR="00E43E52" w:rsidRPr="00F5117C" w:rsidRDefault="00E43E52" w:rsidP="00E43E5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</w:tr>
      <w:tr w:rsidR="00E43E52" w:rsidRPr="00F5117C" w14:paraId="43FF9924" w14:textId="77777777" w:rsidTr="00671D3D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21AD64" w14:textId="4663967A" w:rsidR="00E43E52" w:rsidRPr="00A62037" w:rsidRDefault="00E43E52" w:rsidP="00E43E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05B683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Гордеева Юлия Андреевна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37899E" w14:textId="1084AF43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79323355381 likagordeeva@mail.ru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A75DEC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170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AF363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E7EFD6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Успешная адаптация к профессии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E8BA89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повышение собственной компетенции в качестве наставника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48F2C9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года</w:t>
            </w:r>
          </w:p>
        </w:tc>
        <w:tc>
          <w:tcPr>
            <w:tcW w:w="9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96DAC4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218" w:type="dxa"/>
            <w:hideMark/>
          </w:tcPr>
          <w:p w14:paraId="7653718F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Симонова Инна Валерьевна</w:t>
            </w:r>
          </w:p>
        </w:tc>
        <w:tc>
          <w:tcPr>
            <w:tcW w:w="70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386B6A" w14:textId="294C33B0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– 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7DB412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720C67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31.05.2025</w:t>
            </w:r>
          </w:p>
        </w:tc>
        <w:tc>
          <w:tcPr>
            <w:tcW w:w="1559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29A8A" w14:textId="77777777" w:rsidR="00E43E52" w:rsidRPr="00F5117C" w:rsidRDefault="00E43E52" w:rsidP="00E43E5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</w:tr>
      <w:tr w:rsidR="00E43E52" w:rsidRPr="00F5117C" w14:paraId="7CD09499" w14:textId="77777777" w:rsidTr="00E43E52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A2E154" w14:textId="75909DE9" w:rsidR="00E43E52" w:rsidRPr="00A62037" w:rsidRDefault="00E43E52" w:rsidP="00E43E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AB38E4" w14:textId="1986C6D0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43E52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Шеховцова Ирина </w:t>
            </w:r>
            <w:proofErr w:type="spellStart"/>
            <w:r w:rsidRPr="00E43E52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Рафисовна</w:t>
            </w:r>
            <w:proofErr w:type="spellEnd"/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7220F2" w14:textId="0BBB237E" w:rsidR="00E43E52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</w:pPr>
            <w:hyperlink r:id="rId8" w:history="1">
              <w:r w:rsidRPr="007756DE">
                <w:rPr>
                  <w:rStyle w:val="a3"/>
                  <w:rFonts w:ascii="PT Astra Serif" w:eastAsia="Times New Roman" w:hAnsi="PT Astra Serif" w:cs="Calibri"/>
                  <w:sz w:val="16"/>
                  <w:szCs w:val="16"/>
                  <w:lang w:val="en-US" w:eastAsia="ru-RU"/>
                </w:rPr>
                <w:t>i.r.shekhovtsova@yandex.ru</w:t>
              </w:r>
            </w:hyperlink>
          </w:p>
          <w:p w14:paraId="51B279D0" w14:textId="4A1DF38E" w:rsidR="00E43E52" w:rsidRPr="00E43E52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  <w:t>+79224449045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F80B7C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170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DD759B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F581D1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Успешная адаптация к профессии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8205D8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повышение собственной компетенции в качестве наставника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26FDEB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90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E80108" w14:textId="264185D2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0.09.202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8" w:type="dxa"/>
            <w:hideMark/>
          </w:tcPr>
          <w:p w14:paraId="5F7C4F85" w14:textId="2312EB2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E43E52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Кубасова Эвелина Валерьевна</w:t>
            </w:r>
          </w:p>
        </w:tc>
        <w:tc>
          <w:tcPr>
            <w:tcW w:w="70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038353" w14:textId="6B67B516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– 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D1DC93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07A994" w14:textId="2F259B40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</w:t>
            </w:r>
            <w:r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152C0" w14:textId="77777777" w:rsidR="00E43E52" w:rsidRPr="00F5117C" w:rsidRDefault="00E43E52" w:rsidP="00E43E5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</w:tr>
      <w:tr w:rsidR="00E43E52" w:rsidRPr="00F5117C" w14:paraId="16ADD90D" w14:textId="77777777" w:rsidTr="00F5779F">
        <w:trPr>
          <w:trHeight w:val="92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F1710B" w14:textId="77777777" w:rsidR="00E43E52" w:rsidRPr="00A62037" w:rsidRDefault="00E43E52" w:rsidP="00E43E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8A6CB0" w14:textId="1C542031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Попкова Альбина </w:t>
            </w:r>
            <w:proofErr w:type="spellStart"/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Ахияровна</w:t>
            </w:r>
            <w:proofErr w:type="spellEnd"/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77283A" w14:textId="264CA196" w:rsidR="00E43E52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hyperlink r:id="rId9" w:history="1">
              <w:r w:rsidRPr="00315954">
                <w:rPr>
                  <w:rStyle w:val="a3"/>
                  <w:rFonts w:ascii="PT Astra Serif" w:eastAsia="Times New Roman" w:hAnsi="PT Astra Serif" w:cs="Calibri"/>
                  <w:sz w:val="16"/>
                  <w:szCs w:val="16"/>
                  <w:lang w:eastAsia="ru-RU"/>
                </w:rPr>
                <w:t>albinos-p@rambler.ru</w:t>
              </w:r>
            </w:hyperlink>
          </w:p>
          <w:p w14:paraId="7E7896E4" w14:textId="11E84BA8" w:rsidR="00E43E52" w:rsidRPr="00AA3585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  <w:t>+79292473755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41ABCD" w14:textId="617CD254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170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68C4CB" w14:textId="77777777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527A30" w14:textId="1C452D9B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Успешная адаптация к профессии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264022" w14:textId="24F36476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Повышение собственной компетенции в качестве наставника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7710C6" w14:textId="39A6DDCB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9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CB6428" w14:textId="521814B5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1218" w:type="dxa"/>
          </w:tcPr>
          <w:p w14:paraId="4BCE1F7B" w14:textId="44D6637F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Ящук Марина Юрьевна</w:t>
            </w:r>
          </w:p>
        </w:tc>
        <w:tc>
          <w:tcPr>
            <w:tcW w:w="70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9AA06E" w14:textId="049AF825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– 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096144" w14:textId="20E17191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E56E95" w14:textId="49E8A00A" w:rsidR="00E43E52" w:rsidRPr="00F5117C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31.05.2025</w:t>
            </w:r>
          </w:p>
        </w:tc>
        <w:tc>
          <w:tcPr>
            <w:tcW w:w="1559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D00DCB" w14:textId="77777777" w:rsidR="00E43E52" w:rsidRPr="00F5117C" w:rsidRDefault="00E43E52" w:rsidP="00E43E5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</w:tr>
      <w:tr w:rsidR="00E43E52" w:rsidRPr="00F5117C" w14:paraId="2278CB79" w14:textId="77777777" w:rsidTr="001D48AE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B004B2" w14:textId="77777777" w:rsidR="00E43E52" w:rsidRPr="00A62037" w:rsidRDefault="00E43E52" w:rsidP="00E43E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B123B6" w14:textId="7D1C11CB" w:rsidR="00E43E52" w:rsidRPr="00E43E52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FF0000"/>
                <w:sz w:val="16"/>
                <w:szCs w:val="16"/>
                <w:lang w:eastAsia="ru-RU"/>
              </w:rPr>
            </w:pPr>
            <w:r w:rsidRPr="00E43E52">
              <w:rPr>
                <w:rFonts w:ascii="PT Astra Serif" w:eastAsia="Times New Roman" w:hAnsi="PT Astra Serif" w:cs="Times New Roman"/>
                <w:color w:val="FF0000"/>
                <w:sz w:val="16"/>
                <w:szCs w:val="16"/>
                <w:lang w:eastAsia="ru-RU"/>
              </w:rPr>
              <w:t>Кошеварова Людмила Николаевна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2CDCB5" w14:textId="77777777" w:rsidR="00E43E52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+79227775104</w:t>
            </w:r>
          </w:p>
          <w:p w14:paraId="0FB3F169" w14:textId="594B39DE" w:rsidR="00E43E52" w:rsidRPr="001D48AE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hyperlink r:id="rId10" w:history="1">
              <w:r w:rsidRPr="007756DE">
                <w:rPr>
                  <w:rStyle w:val="a3"/>
                  <w:rFonts w:ascii="PT Astra Serif" w:eastAsia="Times New Roman" w:hAnsi="PT Astra Serif" w:cs="Calibri"/>
                  <w:sz w:val="16"/>
                  <w:szCs w:val="16"/>
                  <w:lang w:eastAsia="ru-RU"/>
                </w:rPr>
                <w:t>lyudmila-koshevarova@mail.ru</w:t>
              </w:r>
            </w:hyperlink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40F907" w14:textId="7B0219CA" w:rsidR="00E43E52" w:rsidRPr="001D48AE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D48A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МБОУ «Средняя общеобразовательная школа № 6»</w:t>
            </w:r>
          </w:p>
        </w:tc>
        <w:tc>
          <w:tcPr>
            <w:tcW w:w="170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9E37A5" w14:textId="1AA45F29" w:rsidR="00E43E52" w:rsidRPr="001D48AE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D48AE">
              <w:rPr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Высокий уровень профессиональной подготовки; развитые коммуникативные навыки и гибкость в общении; опыт воспитательной и методической работы; способность и готовность делиться профессиональным опытом</w:t>
            </w:r>
          </w:p>
        </w:tc>
        <w:tc>
          <w:tcPr>
            <w:tcW w:w="169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C96DF6" w14:textId="2EE35647" w:rsidR="00E43E52" w:rsidRPr="001D48AE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D48AE">
              <w:rPr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Развитие профессиональных качеств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8C58F9" w14:textId="6271A5FA" w:rsidR="00E43E52" w:rsidRPr="001D48AE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D48A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Повышение собственной компетенции в качестве наставника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3E23CC" w14:textId="3CF94CE6" w:rsidR="00E43E52" w:rsidRPr="001D48AE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D48A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года</w:t>
            </w:r>
          </w:p>
        </w:tc>
        <w:tc>
          <w:tcPr>
            <w:tcW w:w="9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F00CB1" w14:textId="2F770B1B" w:rsidR="00E43E52" w:rsidRPr="001D48AE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D48A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16.10.202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8" w:type="dxa"/>
          </w:tcPr>
          <w:p w14:paraId="5B23DC5C" w14:textId="225BEB2B" w:rsidR="00E43E52" w:rsidRPr="001D48AE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 w:rsidRPr="001D48A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Шибитова</w:t>
            </w:r>
            <w:proofErr w:type="spellEnd"/>
            <w:r w:rsidRPr="001D48A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Анастасия Андреевна</w:t>
            </w:r>
          </w:p>
        </w:tc>
        <w:tc>
          <w:tcPr>
            <w:tcW w:w="70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C98B38" w14:textId="3B598A51" w:rsidR="00E43E52" w:rsidRPr="001D48AE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D48A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учитель-учитель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EE9600" w14:textId="751C1A04" w:rsidR="00E43E52" w:rsidRPr="001D48AE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D48A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МБОУ «Средняя общеобразовательная школа № 6»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FD2962" w14:textId="77777777" w:rsidR="00E43E52" w:rsidRPr="001D48AE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2974F7" w14:textId="521F0E6D" w:rsidR="00E43E52" w:rsidRPr="001D48AE" w:rsidRDefault="00E43E52" w:rsidP="00E43E52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1D48AE">
              <w:rPr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Развитие профессионального потенциала начинающего педагога, обеспечение благоприятной обстановки для более легкой адаптации молодого специалиста к условиям осуществления трудовой деятельности</w:t>
            </w:r>
          </w:p>
        </w:tc>
      </w:tr>
    </w:tbl>
    <w:p w14:paraId="24B0AEBD" w14:textId="77777777" w:rsidR="00D76CDD" w:rsidRDefault="00D76CDD"/>
    <w:sectPr w:rsidR="00D76CDD" w:rsidSect="00E32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69D"/>
    <w:multiLevelType w:val="hybridMultilevel"/>
    <w:tmpl w:val="6580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37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CF"/>
    <w:rsid w:val="001D1C85"/>
    <w:rsid w:val="001D48AE"/>
    <w:rsid w:val="00214C85"/>
    <w:rsid w:val="00537D2B"/>
    <w:rsid w:val="00671D3D"/>
    <w:rsid w:val="006A1F4A"/>
    <w:rsid w:val="00703F91"/>
    <w:rsid w:val="00773B95"/>
    <w:rsid w:val="008C7B59"/>
    <w:rsid w:val="00953596"/>
    <w:rsid w:val="00A62037"/>
    <w:rsid w:val="00AA3585"/>
    <w:rsid w:val="00AC2D35"/>
    <w:rsid w:val="00B43D5B"/>
    <w:rsid w:val="00B4523A"/>
    <w:rsid w:val="00BB1847"/>
    <w:rsid w:val="00BE65CF"/>
    <w:rsid w:val="00CC3705"/>
    <w:rsid w:val="00D32568"/>
    <w:rsid w:val="00D76CDD"/>
    <w:rsid w:val="00E279AB"/>
    <w:rsid w:val="00E32AF4"/>
    <w:rsid w:val="00E43E52"/>
    <w:rsid w:val="00F5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085A"/>
  <w15:docId w15:val="{91FDA238-DD14-49A7-9AEC-707461B6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B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2037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AA3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.shekhovts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ilievandreikyrg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y0017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ulyona_kov@mail.ru" TargetMode="External"/><Relationship Id="rId10" Type="http://schemas.openxmlformats.org/officeDocument/2006/relationships/hyperlink" Target="mailto:lyudmila-koshevar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binos-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</dc:creator>
  <cp:keywords/>
  <dc:description/>
  <cp:lastModifiedBy>Ольга Горобец</cp:lastModifiedBy>
  <cp:revision>7</cp:revision>
  <dcterms:created xsi:type="dcterms:W3CDTF">2023-11-28T08:00:00Z</dcterms:created>
  <dcterms:modified xsi:type="dcterms:W3CDTF">2024-10-15T09:35:00Z</dcterms:modified>
</cp:coreProperties>
</file>